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Revisa las restas</w:t>
      </w:r>
    </w:p>
    <w:p>
      <w:r>
        <w:t>Nombre: __________________________  Fecha: ______________</w:t>
      </w:r>
    </w:p>
    <w:p>
      <w:r>
        <w:t>Escribe bien o mal junto a cada igualdad. Si está mal, escribe el resultado correcto.</w:t>
      </w:r>
    </w:p>
    <w:p>
      <w:r>
        <w:t>Ejemplo: 65 - 23 = 52 está mal. El resultado correcto es 42.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600"/>
        <w:gridCol w:w="2448"/>
        <w:gridCol w:w="3312"/>
      </w:tblGrid>
      <w:tr>
        <w:trPr>
          <w:tblHeader/>
        </w:trPr>
        <w:tc>
          <w:tcPr>
            <w:tcW w:type="dxa" w:w="3600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  <w:shd w:val="clear" w:fill="E7EDF4"/>
          </w:tcPr>
          <w:p>
            <w:pPr>
              <w:spacing w:after="60" w:before="60"/>
            </w:pPr>
            <w:r>
              <w:rPr>
                <w:b/>
                <w:sz w:val="24"/>
              </w:rPr>
              <w:t>Igualdad</w:t>
            </w:r>
          </w:p>
        </w:tc>
        <w:tc>
          <w:tcPr>
            <w:tcW w:type="dxa" w:w="2448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  <w:shd w:val="clear" w:fill="E7EDF4"/>
          </w:tcPr>
          <w:p>
            <w:pPr>
              <w:spacing w:after="60" w:before="60"/>
            </w:pPr>
            <w:r>
              <w:rPr>
                <w:b/>
                <w:sz w:val="24"/>
              </w:rPr>
              <w:t>Bien o mal</w:t>
            </w:r>
          </w:p>
        </w:tc>
        <w:tc>
          <w:tcPr>
            <w:tcW w:type="dxa" w:w="3312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  <w:shd w:val="clear" w:fill="E7EDF4"/>
          </w:tcPr>
          <w:p>
            <w:pPr>
              <w:spacing w:after="60" w:before="60"/>
            </w:pPr>
            <w:r>
              <w:rPr>
                <w:b/>
                <w:sz w:val="24"/>
              </w:rPr>
              <w:t>Resultado correcto</w:t>
            </w:r>
          </w:p>
        </w:tc>
      </w:tr>
      <w:tr>
        <w:tc>
          <w:tcPr>
            <w:tcW w:type="dxa" w:w="3600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56 - 24 = 42</w:t>
            </w:r>
          </w:p>
        </w:tc>
        <w:tc>
          <w:tcPr>
            <w:tcW w:type="dxa" w:w="2448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________</w:t>
            </w:r>
          </w:p>
        </w:tc>
        <w:tc>
          <w:tcPr>
            <w:tcW w:type="dxa" w:w="3312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________</w:t>
            </w:r>
          </w:p>
        </w:tc>
      </w:tr>
      <w:tr>
        <w:tc>
          <w:tcPr>
            <w:tcW w:type="dxa" w:w="3600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78 - 35 = 43</w:t>
            </w:r>
          </w:p>
        </w:tc>
        <w:tc>
          <w:tcPr>
            <w:tcW w:type="dxa" w:w="2448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________</w:t>
            </w:r>
          </w:p>
        </w:tc>
        <w:tc>
          <w:tcPr>
            <w:tcW w:type="dxa" w:w="3312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________</w:t>
            </w:r>
          </w:p>
        </w:tc>
      </w:tr>
      <w:tr>
        <w:tc>
          <w:tcPr>
            <w:tcW w:type="dxa" w:w="3600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49 - 17 = 31</w:t>
            </w:r>
          </w:p>
        </w:tc>
        <w:tc>
          <w:tcPr>
            <w:tcW w:type="dxa" w:w="2448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________</w:t>
            </w:r>
          </w:p>
        </w:tc>
        <w:tc>
          <w:tcPr>
            <w:tcW w:type="dxa" w:w="3312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________</w:t>
            </w:r>
          </w:p>
        </w:tc>
      </w:tr>
      <w:tr>
        <w:tc>
          <w:tcPr>
            <w:tcW w:type="dxa" w:w="3600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85 - 42 = 43</w:t>
            </w:r>
          </w:p>
        </w:tc>
        <w:tc>
          <w:tcPr>
            <w:tcW w:type="dxa" w:w="2448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________</w:t>
            </w:r>
          </w:p>
        </w:tc>
        <w:tc>
          <w:tcPr>
            <w:tcW w:type="dxa" w:w="3312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________</w:t>
            </w:r>
          </w:p>
        </w:tc>
      </w:tr>
      <w:tr>
        <w:tc>
          <w:tcPr>
            <w:tcW w:type="dxa" w:w="3600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67 - 26 = 51</w:t>
            </w:r>
          </w:p>
        </w:tc>
        <w:tc>
          <w:tcPr>
            <w:tcW w:type="dxa" w:w="2448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________</w:t>
            </w:r>
          </w:p>
        </w:tc>
        <w:tc>
          <w:tcPr>
            <w:tcW w:type="dxa" w:w="3312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________</w:t>
            </w:r>
          </w:p>
        </w:tc>
      </w:tr>
      <w:tr>
        <w:tc>
          <w:tcPr>
            <w:tcW w:type="dxa" w:w="3600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94 - 53 = 41</w:t>
            </w:r>
          </w:p>
        </w:tc>
        <w:tc>
          <w:tcPr>
            <w:tcW w:type="dxa" w:w="2448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________</w:t>
            </w:r>
          </w:p>
        </w:tc>
        <w:tc>
          <w:tcPr>
            <w:tcW w:type="dxa" w:w="3312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________</w:t>
            </w:r>
          </w:p>
        </w:tc>
      </w:tr>
    </w:tbl>
    <w:p>
      <w:pPr>
        <w:pStyle w:val="Heading1"/>
      </w:pPr>
      <w:r>
        <w:t>Explica uno de los errores</w:t>
      </w:r>
    </w:p>
    <w:p>
      <w:r>
        <w:t>______________________________________________________</w:t>
        <w:br/>
        <w:br/>
        <w:t>______________________________________________________</w:t>
      </w:r>
    </w:p>
    <w:p>
      <w:r>
        <w:br w:type="page"/>
      </w:r>
    </w:p>
    <w:p>
      <w:pPr>
        <w:pStyle w:val="Title"/>
      </w:pPr>
      <w:r>
        <w:t>Soluciones</w:t>
      </w:r>
    </w:p>
    <w:p>
      <w:r>
        <w:t>Revisa las restas</w:t>
      </w:r>
    </w:p>
    <w:p>
      <w:r>
        <w:t>Conserva esta página para corregir. Si cambias los números de la actividad, actualiza también estas soluciones.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296"/>
        <w:gridCol w:w="8064"/>
      </w:tblGrid>
      <w:tr>
        <w:trPr>
          <w:tblHeader/>
        </w:trP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  <w:shd w:val="clear" w:fill="E7EDF4"/>
          </w:tcPr>
          <w:p>
            <w:pPr>
              <w:spacing w:after="60" w:before="60"/>
            </w:pPr>
            <w:r>
              <w:rPr>
                <w:b/>
                <w:sz w:val="24"/>
              </w:rPr>
              <w:t>Ejercicio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  <w:shd w:val="clear" w:fill="E7EDF4"/>
          </w:tcPr>
          <w:p>
            <w:pPr>
              <w:spacing w:after="60" w:before="60"/>
            </w:pPr>
            <w:r>
              <w:rPr>
                <w:b/>
                <w:sz w:val="24"/>
              </w:rPr>
              <w:t>Respuesta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1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Mal. 56 - 24 = 32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2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Bien. 78 - 35 = 43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3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Mal. 49 - 17 = 32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4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Bien. 85 - 42 = 43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5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Mal. 67 - 26 = 41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6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Bien. 94 - 53 = 41</w:t>
            </w:r>
          </w:p>
        </w:tc>
      </w:tr>
    </w:tbl>
    <w:p>
      <w:pPr>
        <w:pStyle w:val="Heading1"/>
      </w:pPr>
      <w:r>
        <w:t>Orientación para revisar</w:t>
      </w:r>
    </w:p>
    <w:p>
      <w:r>
        <w:t>En la 1 fallan las decenas: 5 - 2 = 3. En la 3 fallan las unidades: 9 - 7 = 2. En la 5 fallan las decenas: 6 - 2 = 4.</w:t>
      </w:r>
    </w:p>
    <w:sectPr w:rsidR="00FC693F" w:rsidRPr="0006063C" w:rsidSect="00034616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PlantillasyPortadas · Matemáticas · Papel Carta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8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Revisa las restas</dc:title>
  <dc:subject/>
  <dc:creator>PlantillasyPortadas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